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2D" w:rsidRPr="0029005D" w:rsidRDefault="00E70F2D" w:rsidP="00E70F2D">
      <w:pPr>
        <w:pStyle w:val="Header"/>
        <w:rPr>
          <w:rFonts w:asciiTheme="minorHAnsi" w:hAnsiTheme="minorHAnsi" w:cstheme="minorHAnsi"/>
          <w:b/>
          <w:sz w:val="28"/>
          <w:szCs w:val="28"/>
        </w:rPr>
      </w:pPr>
      <w:r w:rsidRPr="0029005D">
        <w:rPr>
          <w:rFonts w:asciiTheme="minorHAnsi" w:hAnsiTheme="minorHAnsi" w:cstheme="minorHAnsi"/>
          <w:b/>
          <w:sz w:val="28"/>
          <w:szCs w:val="28"/>
        </w:rPr>
        <w:t>COMPLAINTS POLICY</w:t>
      </w:r>
    </w:p>
    <w:p w:rsidR="00E478AB" w:rsidRPr="0029005D" w:rsidRDefault="00E478AB" w:rsidP="00B610CD">
      <w:pPr>
        <w:rPr>
          <w:rFonts w:asciiTheme="minorHAnsi" w:hAnsiTheme="minorHAnsi" w:cstheme="minorHAnsi"/>
          <w:b/>
          <w:color w:val="4F81BD"/>
          <w:sz w:val="22"/>
          <w:szCs w:val="22"/>
          <w:u w:val="single"/>
        </w:rPr>
      </w:pPr>
    </w:p>
    <w:p w:rsidR="0051224A" w:rsidRPr="0029005D" w:rsidRDefault="00BC409B" w:rsidP="0051224A">
      <w:pPr>
        <w:rPr>
          <w:rFonts w:asciiTheme="minorHAnsi" w:hAnsiTheme="minorHAnsi" w:cstheme="minorHAnsi"/>
          <w:b/>
          <w:sz w:val="22"/>
          <w:szCs w:val="22"/>
        </w:rPr>
      </w:pPr>
      <w:r w:rsidRPr="0029005D">
        <w:rPr>
          <w:rFonts w:asciiTheme="minorHAnsi" w:hAnsiTheme="minorHAnsi" w:cstheme="minorHAnsi"/>
          <w:b/>
          <w:sz w:val="22"/>
          <w:szCs w:val="22"/>
        </w:rPr>
        <w:t>INTRODUCTION</w:t>
      </w:r>
    </w:p>
    <w:p w:rsidR="00BC409B" w:rsidRPr="0029005D" w:rsidRDefault="00BC409B" w:rsidP="0051224A">
      <w:pPr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SNAPS welcomes any comm</w:t>
      </w:r>
      <w:r w:rsidR="00591897" w:rsidRPr="0029005D">
        <w:rPr>
          <w:rFonts w:asciiTheme="minorHAnsi" w:hAnsiTheme="minorHAnsi" w:cstheme="minorHAnsi"/>
          <w:sz w:val="22"/>
          <w:szCs w:val="22"/>
        </w:rPr>
        <w:t xml:space="preserve">ents or </w:t>
      </w:r>
      <w:r w:rsidRPr="0029005D">
        <w:rPr>
          <w:rFonts w:asciiTheme="minorHAnsi" w:hAnsiTheme="minorHAnsi" w:cstheme="minorHAnsi"/>
          <w:sz w:val="22"/>
          <w:szCs w:val="22"/>
        </w:rPr>
        <w:t>complaints as this is a vital way of collating evidence in order to improve service.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4C9F" w:rsidRPr="0029005D" w:rsidRDefault="002C4C9F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Families can make comments and complaints directly to</w:t>
      </w:r>
      <w:r w:rsidR="0068755D">
        <w:rPr>
          <w:rFonts w:asciiTheme="minorHAnsi" w:hAnsiTheme="minorHAnsi" w:cstheme="minorHAnsi"/>
          <w:sz w:val="22"/>
          <w:szCs w:val="22"/>
        </w:rPr>
        <w:t xml:space="preserve"> SNAPS’</w:t>
      </w:r>
      <w:r w:rsidR="00F6481E">
        <w:rPr>
          <w:rFonts w:asciiTheme="minorHAnsi" w:hAnsiTheme="minorHAnsi" w:cstheme="minorHAnsi"/>
          <w:sz w:val="22"/>
          <w:szCs w:val="22"/>
        </w:rPr>
        <w:t xml:space="preserve"> </w:t>
      </w:r>
      <w:r w:rsidR="0068755D">
        <w:rPr>
          <w:rFonts w:asciiTheme="minorHAnsi" w:hAnsiTheme="minorHAnsi" w:cstheme="minorHAnsi"/>
          <w:sz w:val="22"/>
          <w:szCs w:val="22"/>
        </w:rPr>
        <w:t>Children’s Services Manager</w:t>
      </w:r>
      <w:r w:rsidR="0045464B" w:rsidRPr="0029005D">
        <w:rPr>
          <w:rFonts w:asciiTheme="minorHAnsi" w:hAnsiTheme="minorHAnsi" w:cstheme="minorHAnsi"/>
          <w:sz w:val="22"/>
          <w:szCs w:val="22"/>
        </w:rPr>
        <w:t xml:space="preserve"> Jo Milburn</w:t>
      </w:r>
      <w:r w:rsidR="00600095" w:rsidRPr="0029005D">
        <w:rPr>
          <w:rFonts w:asciiTheme="minorHAnsi" w:hAnsiTheme="minorHAnsi" w:cstheme="minorHAnsi"/>
          <w:sz w:val="22"/>
          <w:szCs w:val="22"/>
        </w:rPr>
        <w:t>,</w:t>
      </w:r>
      <w:r w:rsidR="003217E8" w:rsidRPr="0029005D">
        <w:rPr>
          <w:rFonts w:asciiTheme="minorHAnsi" w:hAnsiTheme="minorHAnsi" w:cstheme="minorHAnsi"/>
          <w:sz w:val="22"/>
          <w:szCs w:val="22"/>
        </w:rPr>
        <w:t xml:space="preserve"> at site </w:t>
      </w:r>
      <w:r w:rsidRPr="0029005D">
        <w:rPr>
          <w:rFonts w:asciiTheme="minorHAnsi" w:hAnsiTheme="minorHAnsi" w:cstheme="minorHAnsi"/>
          <w:sz w:val="22"/>
          <w:szCs w:val="22"/>
        </w:rPr>
        <w:t xml:space="preserve">or by email– </w:t>
      </w:r>
      <w:hyperlink r:id="rId10" w:history="1">
        <w:r w:rsidRPr="0029005D">
          <w:rPr>
            <w:rStyle w:val="Hyperlink"/>
            <w:rFonts w:asciiTheme="minorHAnsi" w:hAnsiTheme="minorHAnsi" w:cstheme="minorHAnsi"/>
            <w:sz w:val="22"/>
            <w:szCs w:val="22"/>
          </w:rPr>
          <w:t>jo@snapsyorkshire.org</w:t>
        </w:r>
      </w:hyperlink>
      <w:r w:rsidR="005B24C5">
        <w:rPr>
          <w:rFonts w:asciiTheme="minorHAnsi" w:hAnsiTheme="minorHAnsi" w:cstheme="minorHAnsi"/>
          <w:sz w:val="22"/>
          <w:szCs w:val="22"/>
        </w:rPr>
        <w:t>or to SNAPS’ Family Well</w:t>
      </w:r>
      <w:r w:rsidR="0068755D">
        <w:rPr>
          <w:rFonts w:asciiTheme="minorHAnsi" w:hAnsiTheme="minorHAnsi" w:cstheme="minorHAnsi"/>
          <w:sz w:val="22"/>
          <w:szCs w:val="22"/>
        </w:rPr>
        <w:t>b</w:t>
      </w:r>
      <w:r w:rsidR="005B24C5">
        <w:rPr>
          <w:rFonts w:asciiTheme="minorHAnsi" w:hAnsiTheme="minorHAnsi" w:cstheme="minorHAnsi"/>
          <w:sz w:val="22"/>
          <w:szCs w:val="22"/>
        </w:rPr>
        <w:t>e</w:t>
      </w:r>
      <w:r w:rsidR="0068755D">
        <w:rPr>
          <w:rFonts w:asciiTheme="minorHAnsi" w:hAnsiTheme="minorHAnsi" w:cstheme="minorHAnsi"/>
          <w:sz w:val="22"/>
          <w:szCs w:val="22"/>
        </w:rPr>
        <w:t xml:space="preserve">ing Co-ordinator Ali Mitchell at sessions or by email – </w:t>
      </w:r>
      <w:hyperlink r:id="rId11" w:history="1">
        <w:r w:rsidR="0068755D" w:rsidRPr="00321F5B">
          <w:rPr>
            <w:rStyle w:val="Hyperlink"/>
            <w:rFonts w:asciiTheme="minorHAnsi" w:hAnsiTheme="minorHAnsi" w:cstheme="minorHAnsi"/>
            <w:sz w:val="22"/>
            <w:szCs w:val="22"/>
          </w:rPr>
          <w:t>ali@snapsyorkshire.org</w:t>
        </w:r>
      </w:hyperlink>
    </w:p>
    <w:p w:rsidR="00F7036F" w:rsidRPr="0029005D" w:rsidRDefault="00F7036F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D20" w:rsidRPr="0029005D" w:rsidRDefault="006C5D20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 xml:space="preserve">Any fundraising </w:t>
      </w:r>
      <w:r w:rsidR="0045464B" w:rsidRPr="0029005D">
        <w:rPr>
          <w:rFonts w:asciiTheme="minorHAnsi" w:hAnsiTheme="minorHAnsi" w:cstheme="minorHAnsi"/>
          <w:sz w:val="22"/>
          <w:szCs w:val="22"/>
        </w:rPr>
        <w:t xml:space="preserve">comments and </w:t>
      </w:r>
      <w:r w:rsidRPr="0029005D">
        <w:rPr>
          <w:rFonts w:asciiTheme="minorHAnsi" w:hAnsiTheme="minorHAnsi" w:cstheme="minorHAnsi"/>
          <w:sz w:val="22"/>
          <w:szCs w:val="22"/>
        </w:rPr>
        <w:t>complaints can be made directly to the Senior Fundraising Manager</w:t>
      </w:r>
      <w:r w:rsidR="00600095" w:rsidRPr="0029005D">
        <w:rPr>
          <w:rFonts w:asciiTheme="minorHAnsi" w:hAnsiTheme="minorHAnsi" w:cstheme="minorHAnsi"/>
          <w:sz w:val="22"/>
          <w:szCs w:val="22"/>
        </w:rPr>
        <w:t>, Lisa Morton, by email</w:t>
      </w:r>
      <w:r w:rsidR="00B04C2A" w:rsidRPr="0029005D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12" w:history="1">
        <w:r w:rsidR="00B04C2A" w:rsidRPr="0029005D">
          <w:rPr>
            <w:rStyle w:val="Hyperlink"/>
            <w:rFonts w:asciiTheme="minorHAnsi" w:hAnsiTheme="minorHAnsi" w:cstheme="minorHAnsi"/>
            <w:sz w:val="22"/>
            <w:szCs w:val="22"/>
          </w:rPr>
          <w:t>lisa@snapsyorkshire.org</w:t>
        </w:r>
      </w:hyperlink>
    </w:p>
    <w:p w:rsidR="00B04C2A" w:rsidRPr="0029005D" w:rsidRDefault="00B04C2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36F" w:rsidRPr="0029005D" w:rsidRDefault="00F7036F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If the</w:t>
      </w:r>
      <w:r w:rsidR="00B04C2A" w:rsidRPr="0029005D">
        <w:rPr>
          <w:rFonts w:asciiTheme="minorHAnsi" w:hAnsiTheme="minorHAnsi" w:cstheme="minorHAnsi"/>
          <w:sz w:val="22"/>
          <w:szCs w:val="22"/>
        </w:rPr>
        <w:t xml:space="preserve"> complaint is not regarding </w:t>
      </w:r>
      <w:r w:rsidR="000A2AA0" w:rsidRPr="0029005D">
        <w:rPr>
          <w:rFonts w:asciiTheme="minorHAnsi" w:hAnsiTheme="minorHAnsi" w:cstheme="minorHAnsi"/>
          <w:sz w:val="22"/>
          <w:szCs w:val="22"/>
        </w:rPr>
        <w:t>a SNAPS</w:t>
      </w:r>
      <w:r w:rsidR="005B24C5">
        <w:rPr>
          <w:rFonts w:asciiTheme="minorHAnsi" w:hAnsiTheme="minorHAnsi" w:cstheme="minorHAnsi"/>
          <w:sz w:val="22"/>
          <w:szCs w:val="22"/>
        </w:rPr>
        <w:t>’</w:t>
      </w:r>
      <w:r w:rsidR="000A2AA0" w:rsidRPr="0029005D">
        <w:rPr>
          <w:rFonts w:asciiTheme="minorHAnsi" w:hAnsiTheme="minorHAnsi" w:cstheme="minorHAnsi"/>
          <w:sz w:val="22"/>
          <w:szCs w:val="22"/>
        </w:rPr>
        <w:t xml:space="preserve"> service or fundraising, or the</w:t>
      </w:r>
      <w:r w:rsidRPr="0029005D">
        <w:rPr>
          <w:rFonts w:asciiTheme="minorHAnsi" w:hAnsiTheme="minorHAnsi" w:cstheme="minorHAnsi"/>
          <w:sz w:val="22"/>
          <w:szCs w:val="22"/>
        </w:rPr>
        <w:t xml:space="preserve"> person does not feel comfortable contacting the </w:t>
      </w:r>
      <w:r w:rsidR="000A2AA0" w:rsidRPr="0029005D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29005D">
        <w:rPr>
          <w:rFonts w:asciiTheme="minorHAnsi" w:hAnsiTheme="minorHAnsi" w:cstheme="minorHAnsi"/>
          <w:sz w:val="22"/>
          <w:szCs w:val="22"/>
        </w:rPr>
        <w:t>Manager directly, they should contact SNAPS</w:t>
      </w:r>
      <w:r w:rsidR="005B24C5">
        <w:rPr>
          <w:rFonts w:asciiTheme="minorHAnsi" w:hAnsiTheme="minorHAnsi" w:cstheme="minorHAnsi"/>
          <w:sz w:val="22"/>
          <w:szCs w:val="22"/>
        </w:rPr>
        <w:t>’</w:t>
      </w:r>
      <w:r w:rsidRPr="0029005D">
        <w:rPr>
          <w:rFonts w:asciiTheme="minorHAnsi" w:hAnsiTheme="minorHAnsi" w:cstheme="minorHAnsi"/>
          <w:sz w:val="22"/>
          <w:szCs w:val="22"/>
        </w:rPr>
        <w:t xml:space="preserve"> Chief Executive, Lucy Owen</w:t>
      </w:r>
      <w:r w:rsidR="00600095" w:rsidRPr="0029005D">
        <w:rPr>
          <w:rFonts w:asciiTheme="minorHAnsi" w:hAnsiTheme="minorHAnsi" w:cstheme="minorHAnsi"/>
          <w:sz w:val="22"/>
          <w:szCs w:val="22"/>
        </w:rPr>
        <w:t>, by email</w:t>
      </w:r>
      <w:r w:rsidRPr="0029005D">
        <w:rPr>
          <w:rFonts w:asciiTheme="minorHAnsi" w:hAnsiTheme="minorHAnsi" w:cstheme="minorHAnsi"/>
          <w:sz w:val="22"/>
          <w:szCs w:val="22"/>
        </w:rPr>
        <w:t xml:space="preserve"> – </w:t>
      </w:r>
      <w:hyperlink r:id="rId13" w:history="1">
        <w:r w:rsidRPr="0029005D">
          <w:rPr>
            <w:rStyle w:val="Hyperlink"/>
            <w:rFonts w:asciiTheme="minorHAnsi" w:hAnsiTheme="minorHAnsi" w:cstheme="minorHAnsi"/>
            <w:sz w:val="22"/>
            <w:szCs w:val="22"/>
          </w:rPr>
          <w:t>lucy@snapsyorkshire.org</w:t>
        </w:r>
      </w:hyperlink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7D41EE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Complaints are regulated</w:t>
      </w:r>
      <w:r w:rsidR="0051224A" w:rsidRPr="0029005D">
        <w:rPr>
          <w:rFonts w:asciiTheme="minorHAnsi" w:hAnsiTheme="minorHAnsi" w:cstheme="minorHAnsi"/>
          <w:sz w:val="22"/>
          <w:szCs w:val="22"/>
        </w:rPr>
        <w:t xml:space="preserve"> by the </w:t>
      </w:r>
      <w:r w:rsidR="00594409" w:rsidRPr="0029005D">
        <w:rPr>
          <w:rFonts w:asciiTheme="minorHAnsi" w:hAnsiTheme="minorHAnsi" w:cstheme="minorHAnsi"/>
          <w:sz w:val="22"/>
          <w:szCs w:val="22"/>
        </w:rPr>
        <w:t>Site</w:t>
      </w:r>
      <w:r w:rsidR="00487358" w:rsidRPr="0029005D">
        <w:rPr>
          <w:rFonts w:asciiTheme="minorHAnsi" w:hAnsiTheme="minorHAnsi" w:cstheme="minorHAnsi"/>
          <w:sz w:val="22"/>
          <w:szCs w:val="22"/>
        </w:rPr>
        <w:t>s</w:t>
      </w:r>
      <w:r w:rsidR="005B24C5">
        <w:rPr>
          <w:rFonts w:asciiTheme="minorHAnsi" w:hAnsiTheme="minorHAnsi" w:cstheme="minorHAnsi"/>
          <w:sz w:val="22"/>
          <w:szCs w:val="22"/>
        </w:rPr>
        <w:t xml:space="preserve"> </w:t>
      </w:r>
      <w:r w:rsidR="0051224A" w:rsidRPr="0029005D">
        <w:rPr>
          <w:rFonts w:asciiTheme="minorHAnsi" w:hAnsiTheme="minorHAnsi" w:cstheme="minorHAnsi"/>
          <w:sz w:val="22"/>
          <w:szCs w:val="22"/>
        </w:rPr>
        <w:t>Manager</w:t>
      </w:r>
      <w:r w:rsidR="00600095" w:rsidRPr="0029005D">
        <w:rPr>
          <w:rFonts w:asciiTheme="minorHAnsi" w:hAnsiTheme="minorHAnsi" w:cstheme="minorHAnsi"/>
          <w:sz w:val="22"/>
          <w:szCs w:val="22"/>
        </w:rPr>
        <w:t>/Senior Fundraising Manager</w:t>
      </w:r>
      <w:r w:rsidR="007D2C6B" w:rsidRPr="0029005D">
        <w:rPr>
          <w:rFonts w:asciiTheme="minorHAnsi" w:hAnsiTheme="minorHAnsi" w:cstheme="minorHAnsi"/>
          <w:sz w:val="22"/>
          <w:szCs w:val="22"/>
        </w:rPr>
        <w:t xml:space="preserve"> as appropriate,</w:t>
      </w:r>
      <w:r w:rsidR="00594409" w:rsidRPr="0029005D">
        <w:rPr>
          <w:rFonts w:asciiTheme="minorHAnsi" w:hAnsiTheme="minorHAnsi" w:cstheme="minorHAnsi"/>
          <w:sz w:val="22"/>
          <w:szCs w:val="22"/>
        </w:rPr>
        <w:t xml:space="preserve"> the </w:t>
      </w:r>
      <w:r w:rsidR="00CA6CDE" w:rsidRPr="0029005D">
        <w:rPr>
          <w:rFonts w:asciiTheme="minorHAnsi" w:hAnsiTheme="minorHAnsi" w:cstheme="minorHAnsi"/>
          <w:sz w:val="22"/>
          <w:szCs w:val="22"/>
        </w:rPr>
        <w:t xml:space="preserve">Chief Executive </w:t>
      </w:r>
      <w:r w:rsidR="0051224A" w:rsidRPr="0029005D">
        <w:rPr>
          <w:rFonts w:asciiTheme="minorHAnsi" w:hAnsiTheme="minorHAnsi" w:cstheme="minorHAnsi"/>
          <w:sz w:val="22"/>
          <w:szCs w:val="22"/>
        </w:rPr>
        <w:t>and</w:t>
      </w:r>
      <w:r w:rsidR="00BC409B" w:rsidRPr="0029005D">
        <w:rPr>
          <w:rFonts w:asciiTheme="minorHAnsi" w:hAnsiTheme="minorHAnsi" w:cstheme="minorHAnsi"/>
          <w:sz w:val="22"/>
          <w:szCs w:val="22"/>
        </w:rPr>
        <w:t xml:space="preserve"> the </w:t>
      </w:r>
      <w:r w:rsidR="0051224A" w:rsidRPr="0029005D">
        <w:rPr>
          <w:rFonts w:asciiTheme="minorHAnsi" w:hAnsiTheme="minorHAnsi" w:cstheme="minorHAnsi"/>
          <w:sz w:val="22"/>
          <w:szCs w:val="22"/>
        </w:rPr>
        <w:t>Chair</w:t>
      </w:r>
      <w:r w:rsidR="00BC409B" w:rsidRPr="0029005D">
        <w:rPr>
          <w:rFonts w:asciiTheme="minorHAnsi" w:hAnsiTheme="minorHAnsi" w:cstheme="minorHAnsi"/>
          <w:sz w:val="22"/>
          <w:szCs w:val="22"/>
        </w:rPr>
        <w:t xml:space="preserve"> of Trustees,</w:t>
      </w:r>
      <w:r w:rsidR="0051224A" w:rsidRPr="0029005D">
        <w:rPr>
          <w:rFonts w:asciiTheme="minorHAnsi" w:hAnsiTheme="minorHAnsi" w:cstheme="minorHAnsi"/>
          <w:sz w:val="22"/>
          <w:szCs w:val="22"/>
        </w:rPr>
        <w:t xml:space="preserve"> and any </w:t>
      </w:r>
      <w:r w:rsidRPr="0029005D">
        <w:rPr>
          <w:rFonts w:asciiTheme="minorHAnsi" w:hAnsiTheme="minorHAnsi" w:cstheme="minorHAnsi"/>
          <w:sz w:val="22"/>
          <w:szCs w:val="22"/>
        </w:rPr>
        <w:t>concerns</w:t>
      </w:r>
      <w:r w:rsidR="0051224A" w:rsidRPr="0029005D">
        <w:rPr>
          <w:rFonts w:asciiTheme="minorHAnsi" w:hAnsiTheme="minorHAnsi" w:cstheme="minorHAnsi"/>
          <w:sz w:val="22"/>
          <w:szCs w:val="22"/>
        </w:rPr>
        <w:t xml:space="preserve"> are dealt with immediately.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BC409B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Where possible any complaint or comments will be</w:t>
      </w:r>
      <w:r w:rsidR="0051224A" w:rsidRPr="0029005D">
        <w:rPr>
          <w:rFonts w:asciiTheme="minorHAnsi" w:hAnsiTheme="minorHAnsi" w:cstheme="minorHAnsi"/>
          <w:sz w:val="22"/>
          <w:szCs w:val="22"/>
        </w:rPr>
        <w:t xml:space="preserve"> deal</w:t>
      </w:r>
      <w:r w:rsidRPr="0029005D">
        <w:rPr>
          <w:rFonts w:asciiTheme="minorHAnsi" w:hAnsiTheme="minorHAnsi" w:cstheme="minorHAnsi"/>
          <w:sz w:val="22"/>
          <w:szCs w:val="22"/>
        </w:rPr>
        <w:t>t</w:t>
      </w:r>
      <w:r w:rsidR="0051224A" w:rsidRPr="0029005D">
        <w:rPr>
          <w:rFonts w:asciiTheme="minorHAnsi" w:hAnsiTheme="minorHAnsi" w:cstheme="minorHAnsi"/>
          <w:sz w:val="22"/>
          <w:szCs w:val="22"/>
        </w:rPr>
        <w:t xml:space="preserve"> with </w:t>
      </w:r>
      <w:r w:rsidRPr="0029005D">
        <w:rPr>
          <w:rFonts w:asciiTheme="minorHAnsi" w:hAnsiTheme="minorHAnsi" w:cstheme="minorHAnsi"/>
          <w:sz w:val="22"/>
          <w:szCs w:val="22"/>
        </w:rPr>
        <w:t>i</w:t>
      </w:r>
      <w:r w:rsidR="0051224A" w:rsidRPr="0029005D">
        <w:rPr>
          <w:rFonts w:asciiTheme="minorHAnsi" w:hAnsiTheme="minorHAnsi" w:cstheme="minorHAnsi"/>
          <w:sz w:val="22"/>
          <w:szCs w:val="22"/>
        </w:rPr>
        <w:t>n person</w:t>
      </w:r>
      <w:r w:rsidRPr="0029005D">
        <w:rPr>
          <w:rFonts w:asciiTheme="minorHAnsi" w:hAnsiTheme="minorHAnsi" w:cstheme="minorHAnsi"/>
          <w:sz w:val="22"/>
          <w:szCs w:val="22"/>
        </w:rPr>
        <w:t xml:space="preserve"> and at the time</w:t>
      </w:r>
      <w:r w:rsidR="0051224A" w:rsidRPr="0029005D">
        <w:rPr>
          <w:rFonts w:asciiTheme="minorHAnsi" w:hAnsiTheme="minorHAnsi" w:cstheme="minorHAnsi"/>
          <w:sz w:val="22"/>
          <w:szCs w:val="22"/>
        </w:rPr>
        <w:t>.  Any verbal comments are then recorded so an accurate record is maintained.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 xml:space="preserve">The </w:t>
      </w:r>
      <w:r w:rsidR="00BC409B" w:rsidRPr="0029005D">
        <w:rPr>
          <w:rFonts w:asciiTheme="minorHAnsi" w:hAnsiTheme="minorHAnsi" w:cstheme="minorHAnsi"/>
          <w:sz w:val="22"/>
          <w:szCs w:val="22"/>
        </w:rPr>
        <w:t xml:space="preserve">SNAPS team </w:t>
      </w:r>
      <w:r w:rsidRPr="0029005D">
        <w:rPr>
          <w:rFonts w:asciiTheme="minorHAnsi" w:hAnsiTheme="minorHAnsi" w:cstheme="minorHAnsi"/>
          <w:sz w:val="22"/>
          <w:szCs w:val="22"/>
        </w:rPr>
        <w:t xml:space="preserve">will decide how </w:t>
      </w:r>
      <w:r w:rsidR="00BC409B" w:rsidRPr="0029005D">
        <w:rPr>
          <w:rFonts w:asciiTheme="minorHAnsi" w:hAnsiTheme="minorHAnsi" w:cstheme="minorHAnsi"/>
          <w:sz w:val="22"/>
          <w:szCs w:val="22"/>
        </w:rPr>
        <w:t>to deal with any complaints or comments an</w:t>
      </w:r>
      <w:r w:rsidRPr="0029005D">
        <w:rPr>
          <w:rFonts w:asciiTheme="minorHAnsi" w:hAnsiTheme="minorHAnsi" w:cstheme="minorHAnsi"/>
          <w:sz w:val="22"/>
          <w:szCs w:val="22"/>
        </w:rPr>
        <w:t>d depending on the nature o</w:t>
      </w:r>
      <w:r w:rsidR="00BC409B" w:rsidRPr="0029005D">
        <w:rPr>
          <w:rFonts w:asciiTheme="minorHAnsi" w:hAnsiTheme="minorHAnsi" w:cstheme="minorHAnsi"/>
          <w:sz w:val="22"/>
          <w:szCs w:val="22"/>
        </w:rPr>
        <w:t>f the comment will carry out an</w:t>
      </w:r>
      <w:r w:rsidRPr="0029005D">
        <w:rPr>
          <w:rFonts w:asciiTheme="minorHAnsi" w:hAnsiTheme="minorHAnsi" w:cstheme="minorHAnsi"/>
          <w:sz w:val="22"/>
          <w:szCs w:val="22"/>
        </w:rPr>
        <w:t xml:space="preserve"> investigation in the following way: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9005D">
        <w:rPr>
          <w:rFonts w:asciiTheme="minorHAnsi" w:hAnsiTheme="minorHAnsi" w:cstheme="minorHAnsi"/>
        </w:rPr>
        <w:t>Initially contact the person/s making the comment</w:t>
      </w:r>
    </w:p>
    <w:p w:rsidR="0051224A" w:rsidRPr="0029005D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9005D">
        <w:rPr>
          <w:rFonts w:asciiTheme="minorHAnsi" w:hAnsiTheme="minorHAnsi" w:cstheme="minorHAnsi"/>
        </w:rPr>
        <w:t>Offer a solution for the comment</w:t>
      </w:r>
    </w:p>
    <w:p w:rsidR="0051224A" w:rsidRPr="0029005D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9005D">
        <w:rPr>
          <w:rFonts w:asciiTheme="minorHAnsi" w:hAnsiTheme="minorHAnsi" w:cstheme="minorHAnsi"/>
        </w:rPr>
        <w:t>Decide a course of action</w:t>
      </w:r>
    </w:p>
    <w:p w:rsidR="0051224A" w:rsidRPr="0029005D" w:rsidRDefault="0051224A" w:rsidP="00787D85">
      <w:pPr>
        <w:pStyle w:val="ListParagraph"/>
        <w:numPr>
          <w:ilvl w:val="0"/>
          <w:numId w:val="15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29005D">
        <w:rPr>
          <w:rFonts w:asciiTheme="minorHAnsi" w:hAnsiTheme="minorHAnsi" w:cstheme="minorHAnsi"/>
        </w:rPr>
        <w:t>Implement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If the comment is an alle</w:t>
      </w:r>
      <w:r w:rsidR="005B24C5">
        <w:rPr>
          <w:rFonts w:asciiTheme="minorHAnsi" w:hAnsiTheme="minorHAnsi" w:cstheme="minorHAnsi"/>
          <w:sz w:val="22"/>
          <w:szCs w:val="22"/>
        </w:rPr>
        <w:t>gation against an employee</w:t>
      </w:r>
      <w:r w:rsidR="00BC409B" w:rsidRPr="0029005D">
        <w:rPr>
          <w:rFonts w:asciiTheme="minorHAnsi" w:hAnsiTheme="minorHAnsi" w:cstheme="minorHAnsi"/>
          <w:sz w:val="22"/>
          <w:szCs w:val="22"/>
        </w:rPr>
        <w:t xml:space="preserve">, </w:t>
      </w:r>
      <w:r w:rsidR="005B24C5">
        <w:rPr>
          <w:rFonts w:asciiTheme="minorHAnsi" w:hAnsiTheme="minorHAnsi" w:cstheme="minorHAnsi"/>
          <w:sz w:val="22"/>
          <w:szCs w:val="22"/>
        </w:rPr>
        <w:t xml:space="preserve">contractor, </w:t>
      </w:r>
      <w:r w:rsidRPr="0029005D">
        <w:rPr>
          <w:rFonts w:asciiTheme="minorHAnsi" w:hAnsiTheme="minorHAnsi" w:cstheme="minorHAnsi"/>
          <w:sz w:val="22"/>
          <w:szCs w:val="22"/>
        </w:rPr>
        <w:t xml:space="preserve">volunteer </w:t>
      </w:r>
      <w:r w:rsidR="00BC409B" w:rsidRPr="0029005D">
        <w:rPr>
          <w:rFonts w:asciiTheme="minorHAnsi" w:hAnsiTheme="minorHAnsi" w:cstheme="minorHAnsi"/>
          <w:sz w:val="22"/>
          <w:szCs w:val="22"/>
        </w:rPr>
        <w:t xml:space="preserve">or Trustee, </w:t>
      </w:r>
      <w:r w:rsidRPr="0029005D">
        <w:rPr>
          <w:rFonts w:asciiTheme="minorHAnsi" w:hAnsiTheme="minorHAnsi" w:cstheme="minorHAnsi"/>
          <w:sz w:val="22"/>
          <w:szCs w:val="22"/>
        </w:rPr>
        <w:t>then an investigating officer w</w:t>
      </w:r>
      <w:r w:rsidR="00BC409B" w:rsidRPr="0029005D">
        <w:rPr>
          <w:rFonts w:asciiTheme="minorHAnsi" w:hAnsiTheme="minorHAnsi" w:cstheme="minorHAnsi"/>
          <w:sz w:val="22"/>
          <w:szCs w:val="22"/>
        </w:rPr>
        <w:t>ill</w:t>
      </w:r>
      <w:r w:rsidRPr="0029005D">
        <w:rPr>
          <w:rFonts w:asciiTheme="minorHAnsi" w:hAnsiTheme="minorHAnsi" w:cstheme="minorHAnsi"/>
          <w:sz w:val="22"/>
          <w:szCs w:val="22"/>
        </w:rPr>
        <w:t xml:space="preserve"> be appointed in order to ga</w:t>
      </w:r>
      <w:r w:rsidR="00BC409B" w:rsidRPr="0029005D">
        <w:rPr>
          <w:rFonts w:asciiTheme="minorHAnsi" w:hAnsiTheme="minorHAnsi" w:cstheme="minorHAnsi"/>
          <w:sz w:val="22"/>
          <w:szCs w:val="22"/>
        </w:rPr>
        <w:t>ther</w:t>
      </w:r>
      <w:r w:rsidRPr="0029005D">
        <w:rPr>
          <w:rFonts w:asciiTheme="minorHAnsi" w:hAnsiTheme="minorHAnsi" w:cstheme="minorHAnsi"/>
          <w:sz w:val="22"/>
          <w:szCs w:val="22"/>
        </w:rPr>
        <w:t xml:space="preserve"> the </w:t>
      </w:r>
      <w:r w:rsidR="00BC409B" w:rsidRPr="0029005D">
        <w:rPr>
          <w:rFonts w:asciiTheme="minorHAnsi" w:hAnsiTheme="minorHAnsi" w:cstheme="minorHAnsi"/>
          <w:sz w:val="22"/>
          <w:szCs w:val="22"/>
        </w:rPr>
        <w:t>relevant information</w:t>
      </w:r>
      <w:r w:rsidRPr="0029005D">
        <w:rPr>
          <w:rFonts w:asciiTheme="minorHAnsi" w:hAnsiTheme="minorHAnsi" w:cstheme="minorHAnsi"/>
          <w:sz w:val="22"/>
          <w:szCs w:val="22"/>
        </w:rPr>
        <w:t>. The investigating officer w</w:t>
      </w:r>
      <w:r w:rsidR="00BC409B" w:rsidRPr="0029005D">
        <w:rPr>
          <w:rFonts w:asciiTheme="minorHAnsi" w:hAnsiTheme="minorHAnsi" w:cstheme="minorHAnsi"/>
          <w:sz w:val="22"/>
          <w:szCs w:val="22"/>
        </w:rPr>
        <w:t>ill then</w:t>
      </w:r>
      <w:r w:rsidRPr="0029005D">
        <w:rPr>
          <w:rFonts w:asciiTheme="minorHAnsi" w:hAnsiTheme="minorHAnsi" w:cstheme="minorHAnsi"/>
          <w:sz w:val="22"/>
          <w:szCs w:val="22"/>
        </w:rPr>
        <w:t xml:space="preserve"> report back to the Chair and appropriate action w</w:t>
      </w:r>
      <w:r w:rsidR="00BC409B" w:rsidRPr="0029005D">
        <w:rPr>
          <w:rFonts w:asciiTheme="minorHAnsi" w:hAnsiTheme="minorHAnsi" w:cstheme="minorHAnsi"/>
          <w:sz w:val="22"/>
          <w:szCs w:val="22"/>
        </w:rPr>
        <w:t>ill</w:t>
      </w:r>
      <w:r w:rsidRPr="0029005D">
        <w:rPr>
          <w:rFonts w:asciiTheme="minorHAnsi" w:hAnsiTheme="minorHAnsi" w:cstheme="minorHAnsi"/>
          <w:sz w:val="22"/>
          <w:szCs w:val="22"/>
        </w:rPr>
        <w:t xml:space="preserve"> be taken.</w:t>
      </w: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082780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If the comment/complaint relates to an issue/concern of child safety the procedures as set out in the Safeguarding Children Policy must be followed.</w:t>
      </w:r>
    </w:p>
    <w:p w:rsidR="002A0867" w:rsidRPr="0029005D" w:rsidRDefault="002A0867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0867" w:rsidRPr="0029005D" w:rsidRDefault="002A0867" w:rsidP="00787D85">
      <w:pPr>
        <w:jc w:val="both"/>
        <w:rPr>
          <w:rFonts w:asciiTheme="minorHAnsi" w:hAnsiTheme="minorHAnsi" w:cstheme="minorHAnsi"/>
          <w:sz w:val="22"/>
          <w:szCs w:val="22"/>
        </w:rPr>
      </w:pPr>
      <w:r w:rsidRPr="0029005D">
        <w:rPr>
          <w:rFonts w:asciiTheme="minorHAnsi" w:hAnsiTheme="minorHAnsi" w:cstheme="minorHAnsi"/>
          <w:sz w:val="22"/>
          <w:szCs w:val="22"/>
        </w:rPr>
        <w:t>If a complaint is made that cannot be resolved at the time, the investigating officer will come back to the complainant within 5 working days</w:t>
      </w:r>
      <w:r w:rsidR="006B6CF4" w:rsidRPr="0029005D">
        <w:rPr>
          <w:rFonts w:asciiTheme="minorHAnsi" w:hAnsiTheme="minorHAnsi" w:cstheme="minorHAnsi"/>
          <w:sz w:val="22"/>
          <w:szCs w:val="22"/>
        </w:rPr>
        <w:t xml:space="preserve"> with an update on the process and confirm the </w:t>
      </w:r>
      <w:r w:rsidR="00ED446D">
        <w:rPr>
          <w:rFonts w:asciiTheme="minorHAnsi" w:hAnsiTheme="minorHAnsi" w:cstheme="minorHAnsi"/>
          <w:sz w:val="22"/>
          <w:szCs w:val="22"/>
        </w:rPr>
        <w:t xml:space="preserve">plan of action moving forward. </w:t>
      </w:r>
      <w:r w:rsidR="006B6CF4" w:rsidRPr="0029005D">
        <w:rPr>
          <w:rFonts w:asciiTheme="minorHAnsi" w:hAnsiTheme="minorHAnsi" w:cstheme="minorHAnsi"/>
          <w:sz w:val="22"/>
          <w:szCs w:val="22"/>
        </w:rPr>
        <w:t>SNAPS aims to deal with any complaints quickly and effectively.</w:t>
      </w:r>
    </w:p>
    <w:p w:rsidR="00013D26" w:rsidRPr="0029005D" w:rsidRDefault="00013D26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224A" w:rsidRPr="0029005D" w:rsidRDefault="0051224A" w:rsidP="00787D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1866" w:rsidRPr="0029005D" w:rsidRDefault="000A1866" w:rsidP="000A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29005D">
        <w:rPr>
          <w:rFonts w:asciiTheme="minorHAnsi" w:hAnsiTheme="minorHAnsi" w:cstheme="minorHAnsi"/>
          <w:sz w:val="20"/>
          <w:szCs w:val="20"/>
        </w:rPr>
        <w:t xml:space="preserve">REVIEW PROGRAMME:                                                                                                                                                </w:t>
      </w:r>
      <w:r w:rsidR="000B7222" w:rsidRPr="0029005D">
        <w:rPr>
          <w:rFonts w:asciiTheme="minorHAnsi" w:hAnsiTheme="minorHAnsi" w:cstheme="minorHAnsi"/>
          <w:sz w:val="20"/>
          <w:szCs w:val="20"/>
        </w:rPr>
        <w:t xml:space="preserve">       DRAFTED </w:t>
      </w:r>
      <w:r w:rsidR="002E2684" w:rsidRPr="0029005D">
        <w:rPr>
          <w:rFonts w:asciiTheme="minorHAnsi" w:hAnsiTheme="minorHAnsi" w:cstheme="minorHAnsi"/>
          <w:sz w:val="20"/>
          <w:szCs w:val="20"/>
        </w:rPr>
        <w:t>1</w:t>
      </w:r>
      <w:r w:rsidR="001C3BD8" w:rsidRPr="0029005D">
        <w:rPr>
          <w:rFonts w:asciiTheme="minorHAnsi" w:hAnsiTheme="minorHAnsi" w:cstheme="minorHAnsi"/>
          <w:sz w:val="20"/>
          <w:szCs w:val="20"/>
        </w:rPr>
        <w:t>8</w:t>
      </w:r>
      <w:r w:rsidR="001C3BD8" w:rsidRPr="0029005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1C3BD8" w:rsidRPr="0029005D">
        <w:rPr>
          <w:rFonts w:asciiTheme="minorHAnsi" w:hAnsiTheme="minorHAnsi" w:cstheme="minorHAnsi"/>
          <w:sz w:val="20"/>
          <w:szCs w:val="20"/>
        </w:rPr>
        <w:t xml:space="preserve"> November 2021 </w:t>
      </w:r>
      <w:r w:rsidRPr="0029005D">
        <w:rPr>
          <w:rFonts w:asciiTheme="minorHAnsi" w:hAnsiTheme="minorHAnsi" w:cstheme="minorHAnsi"/>
          <w:sz w:val="20"/>
          <w:szCs w:val="20"/>
        </w:rPr>
        <w:t xml:space="preserve">/ TRUSTEE REVIEW </w:t>
      </w:r>
      <w:r w:rsidR="004A7313" w:rsidRPr="0029005D">
        <w:rPr>
          <w:rFonts w:asciiTheme="minorHAnsi" w:hAnsiTheme="minorHAnsi" w:cstheme="minorHAnsi"/>
          <w:sz w:val="20"/>
          <w:szCs w:val="20"/>
        </w:rPr>
        <w:t>13</w:t>
      </w:r>
      <w:r w:rsidR="004A7313" w:rsidRPr="0029005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4A7313" w:rsidRPr="0029005D">
        <w:rPr>
          <w:rFonts w:asciiTheme="minorHAnsi" w:hAnsiTheme="minorHAnsi" w:cstheme="minorHAnsi"/>
          <w:sz w:val="20"/>
          <w:szCs w:val="20"/>
        </w:rPr>
        <w:t xml:space="preserve"> March 2024</w:t>
      </w:r>
      <w:r w:rsidRPr="0029005D">
        <w:rPr>
          <w:rFonts w:asciiTheme="minorHAnsi" w:hAnsiTheme="minorHAnsi" w:cstheme="minorHAnsi"/>
          <w:sz w:val="20"/>
          <w:szCs w:val="20"/>
        </w:rPr>
        <w:t xml:space="preserve">/ NEXT REVIEW </w:t>
      </w:r>
      <w:r w:rsidR="004A7313" w:rsidRPr="0029005D">
        <w:rPr>
          <w:rFonts w:asciiTheme="minorHAnsi" w:hAnsiTheme="minorHAnsi" w:cstheme="minorHAnsi"/>
          <w:sz w:val="20"/>
          <w:szCs w:val="20"/>
        </w:rPr>
        <w:t>March 2025</w:t>
      </w:r>
    </w:p>
    <w:p w:rsidR="00036EF4" w:rsidRPr="0029005D" w:rsidRDefault="00036EF4" w:rsidP="00036EF4">
      <w:pPr>
        <w:rPr>
          <w:rFonts w:asciiTheme="minorHAnsi" w:hAnsiTheme="minorHAnsi" w:cstheme="minorHAnsi"/>
          <w:sz w:val="22"/>
          <w:szCs w:val="22"/>
        </w:rPr>
      </w:pPr>
    </w:p>
    <w:p w:rsidR="00641470" w:rsidRPr="0029005D" w:rsidRDefault="00641470" w:rsidP="004A7313">
      <w:pPr>
        <w:rPr>
          <w:rFonts w:asciiTheme="minorHAnsi" w:hAnsiTheme="minorHAnsi" w:cstheme="minorHAnsi"/>
          <w:sz w:val="32"/>
          <w:szCs w:val="32"/>
        </w:rPr>
      </w:pPr>
    </w:p>
    <w:p w:rsidR="00641470" w:rsidRPr="0029005D" w:rsidRDefault="00641470" w:rsidP="00641470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641470" w:rsidRPr="0029005D" w:rsidSect="00DB4C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19" w:rsidRDefault="003F3A19">
      <w:r>
        <w:separator/>
      </w:r>
    </w:p>
  </w:endnote>
  <w:endnote w:type="continuationSeparator" w:id="1">
    <w:p w:rsidR="003F3A19" w:rsidRDefault="003F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E" w:rsidRDefault="00F648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F9" w:rsidRPr="00C84FF9" w:rsidRDefault="00C84FF9" w:rsidP="00C84FF9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/>
        <w:sz w:val="20"/>
        <w:szCs w:val="20"/>
      </w:rPr>
    </w:pPr>
    <w:r w:rsidRPr="00C84FF9">
      <w:rPr>
        <w:rFonts w:ascii="Calibri" w:hAnsi="Calibri"/>
        <w:sz w:val="20"/>
        <w:szCs w:val="20"/>
      </w:rPr>
      <w:t>SNAPS / Pol</w:t>
    </w:r>
    <w:r w:rsidR="00591897">
      <w:rPr>
        <w:rFonts w:ascii="Calibri" w:hAnsi="Calibri"/>
        <w:sz w:val="20"/>
        <w:szCs w:val="20"/>
      </w:rPr>
      <w:t xml:space="preserve">icy documents / </w:t>
    </w:r>
    <w:r w:rsidRPr="00C84FF9">
      <w:rPr>
        <w:rFonts w:ascii="Calibri" w:hAnsi="Calibri"/>
        <w:sz w:val="20"/>
        <w:szCs w:val="20"/>
      </w:rPr>
      <w:t>Complaints Policy</w:t>
    </w:r>
    <w:r w:rsidR="00F6481E">
      <w:rPr>
        <w:rFonts w:ascii="Calibri" w:hAnsi="Calibri"/>
        <w:sz w:val="20"/>
        <w:szCs w:val="20"/>
      </w:rPr>
      <w:t xml:space="preserve"> </w:t>
    </w:r>
    <w:r w:rsidR="001D0501">
      <w:rPr>
        <w:rFonts w:ascii="Calibri" w:hAnsi="Calibri"/>
        <w:sz w:val="20"/>
        <w:szCs w:val="20"/>
      </w:rPr>
      <w:t xml:space="preserve">/ </w:t>
    </w:r>
    <w:r w:rsidR="0029005D">
      <w:rPr>
        <w:rFonts w:ascii="Calibri" w:hAnsi="Calibri"/>
        <w:sz w:val="20"/>
        <w:szCs w:val="20"/>
      </w:rPr>
      <w:t>March 2024</w:t>
    </w:r>
    <w:r w:rsidRPr="00C84FF9">
      <w:rPr>
        <w:rFonts w:ascii="Calibri" w:hAnsi="Calibri"/>
        <w:sz w:val="20"/>
        <w:szCs w:val="20"/>
      </w:rPr>
      <w:tab/>
      <w:t xml:space="preserve">Page </w:t>
    </w:r>
    <w:r w:rsidR="00320C3A" w:rsidRPr="00C84FF9">
      <w:rPr>
        <w:rFonts w:ascii="Calibri" w:hAnsi="Calibri"/>
        <w:sz w:val="20"/>
        <w:szCs w:val="20"/>
      </w:rPr>
      <w:fldChar w:fldCharType="begin"/>
    </w:r>
    <w:r w:rsidRPr="00C84FF9">
      <w:rPr>
        <w:rFonts w:ascii="Calibri" w:hAnsi="Calibri"/>
        <w:sz w:val="20"/>
        <w:szCs w:val="20"/>
      </w:rPr>
      <w:instrText xml:space="preserve"> PAGE   \* MERGEFORMAT </w:instrText>
    </w:r>
    <w:r w:rsidR="00320C3A" w:rsidRPr="00C84FF9">
      <w:rPr>
        <w:rFonts w:ascii="Calibri" w:hAnsi="Calibri"/>
        <w:sz w:val="20"/>
        <w:szCs w:val="20"/>
      </w:rPr>
      <w:fldChar w:fldCharType="separate"/>
    </w:r>
    <w:r w:rsidR="00ED446D">
      <w:rPr>
        <w:rFonts w:ascii="Calibri" w:hAnsi="Calibri"/>
        <w:noProof/>
        <w:sz w:val="20"/>
        <w:szCs w:val="20"/>
      </w:rPr>
      <w:t>1</w:t>
    </w:r>
    <w:r w:rsidR="00320C3A" w:rsidRPr="00C84FF9">
      <w:rPr>
        <w:rFonts w:ascii="Calibri" w:hAnsi="Calibri"/>
        <w:sz w:val="20"/>
        <w:szCs w:val="20"/>
      </w:rPr>
      <w:fldChar w:fldCharType="end"/>
    </w:r>
  </w:p>
  <w:p w:rsidR="001C77F3" w:rsidRDefault="001C77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E" w:rsidRDefault="00F64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19" w:rsidRDefault="003F3A19">
      <w:r>
        <w:separator/>
      </w:r>
    </w:p>
  </w:footnote>
  <w:footnote w:type="continuationSeparator" w:id="1">
    <w:p w:rsidR="003F3A19" w:rsidRDefault="003F3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E" w:rsidRDefault="00F648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F3" w:rsidRPr="0034509A" w:rsidRDefault="001C77F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34509A">
      <w:rPr>
        <w:rFonts w:ascii="Calibri" w:hAnsi="Calibri"/>
        <w:sz w:val="28"/>
        <w:szCs w:val="28"/>
      </w:rPr>
      <w:t>SPECIAL NEEDS AND PARENT SUPPORT YORKSHIRE</w:t>
    </w:r>
  </w:p>
  <w:p w:rsidR="00B65BA9" w:rsidRDefault="00B65B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1E" w:rsidRDefault="00F64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67A2"/>
    <w:multiLevelType w:val="hybridMultilevel"/>
    <w:tmpl w:val="2446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91C4F"/>
    <w:multiLevelType w:val="hybridMultilevel"/>
    <w:tmpl w:val="719CDC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EDF0149"/>
    <w:multiLevelType w:val="hybridMultilevel"/>
    <w:tmpl w:val="F92C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705B6"/>
    <w:multiLevelType w:val="hybridMultilevel"/>
    <w:tmpl w:val="4984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321BE"/>
    <w:multiLevelType w:val="hybridMultilevel"/>
    <w:tmpl w:val="C746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5487E"/>
    <w:multiLevelType w:val="hybridMultilevel"/>
    <w:tmpl w:val="B162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419D"/>
    <w:multiLevelType w:val="hybridMultilevel"/>
    <w:tmpl w:val="0F56DB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1813F34"/>
    <w:multiLevelType w:val="hybridMultilevel"/>
    <w:tmpl w:val="7706C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47EA6"/>
    <w:multiLevelType w:val="hybridMultilevel"/>
    <w:tmpl w:val="5B2C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30C66"/>
    <w:multiLevelType w:val="multilevel"/>
    <w:tmpl w:val="9C1A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96BF7"/>
    <w:multiLevelType w:val="hybridMultilevel"/>
    <w:tmpl w:val="4AFE5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444CD"/>
    <w:multiLevelType w:val="hybridMultilevel"/>
    <w:tmpl w:val="C94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776D2"/>
    <w:multiLevelType w:val="hybridMultilevel"/>
    <w:tmpl w:val="7188E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A59E7"/>
    <w:rsid w:val="00013D26"/>
    <w:rsid w:val="00025AB2"/>
    <w:rsid w:val="00036990"/>
    <w:rsid w:val="00036EF4"/>
    <w:rsid w:val="00050197"/>
    <w:rsid w:val="00053989"/>
    <w:rsid w:val="000820B2"/>
    <w:rsid w:val="00082780"/>
    <w:rsid w:val="000A1866"/>
    <w:rsid w:val="000A2AA0"/>
    <w:rsid w:val="000A72C7"/>
    <w:rsid w:val="000B7222"/>
    <w:rsid w:val="000C2F8F"/>
    <w:rsid w:val="000C602C"/>
    <w:rsid w:val="000D534C"/>
    <w:rsid w:val="001853A4"/>
    <w:rsid w:val="001A741F"/>
    <w:rsid w:val="001C3BD8"/>
    <w:rsid w:val="001C77F3"/>
    <w:rsid w:val="001D0501"/>
    <w:rsid w:val="001E4A2F"/>
    <w:rsid w:val="001F0A23"/>
    <w:rsid w:val="002045EB"/>
    <w:rsid w:val="0023120A"/>
    <w:rsid w:val="002330B4"/>
    <w:rsid w:val="0029005D"/>
    <w:rsid w:val="002A0867"/>
    <w:rsid w:val="002C2D03"/>
    <w:rsid w:val="002C4C9F"/>
    <w:rsid w:val="002C6A5B"/>
    <w:rsid w:val="002E2684"/>
    <w:rsid w:val="002F6491"/>
    <w:rsid w:val="00314D4E"/>
    <w:rsid w:val="00320C3A"/>
    <w:rsid w:val="003217E8"/>
    <w:rsid w:val="0034509A"/>
    <w:rsid w:val="00354BAC"/>
    <w:rsid w:val="00391D1E"/>
    <w:rsid w:val="003F3A19"/>
    <w:rsid w:val="00402DF8"/>
    <w:rsid w:val="0045464B"/>
    <w:rsid w:val="00475CEF"/>
    <w:rsid w:val="00487358"/>
    <w:rsid w:val="004A7313"/>
    <w:rsid w:val="004F2391"/>
    <w:rsid w:val="00500A92"/>
    <w:rsid w:val="005076A4"/>
    <w:rsid w:val="0051224A"/>
    <w:rsid w:val="00531922"/>
    <w:rsid w:val="00531BF9"/>
    <w:rsid w:val="00591897"/>
    <w:rsid w:val="00594409"/>
    <w:rsid w:val="005B24C5"/>
    <w:rsid w:val="00600095"/>
    <w:rsid w:val="006279CE"/>
    <w:rsid w:val="00641470"/>
    <w:rsid w:val="0068755D"/>
    <w:rsid w:val="00697D07"/>
    <w:rsid w:val="006B6CF4"/>
    <w:rsid w:val="006C5D20"/>
    <w:rsid w:val="00722161"/>
    <w:rsid w:val="007460A2"/>
    <w:rsid w:val="00772D92"/>
    <w:rsid w:val="007820C4"/>
    <w:rsid w:val="00787D85"/>
    <w:rsid w:val="007A59E7"/>
    <w:rsid w:val="007D2C6B"/>
    <w:rsid w:val="007D41EE"/>
    <w:rsid w:val="00804836"/>
    <w:rsid w:val="00835DA3"/>
    <w:rsid w:val="00895BB3"/>
    <w:rsid w:val="008A2A6A"/>
    <w:rsid w:val="008B28A8"/>
    <w:rsid w:val="008E6395"/>
    <w:rsid w:val="00971574"/>
    <w:rsid w:val="00986174"/>
    <w:rsid w:val="00990E7E"/>
    <w:rsid w:val="009D2361"/>
    <w:rsid w:val="009D768E"/>
    <w:rsid w:val="00A375C3"/>
    <w:rsid w:val="00A6381A"/>
    <w:rsid w:val="00A773D9"/>
    <w:rsid w:val="00A877FE"/>
    <w:rsid w:val="00A934A3"/>
    <w:rsid w:val="00A9469E"/>
    <w:rsid w:val="00AA0A1F"/>
    <w:rsid w:val="00AA31F8"/>
    <w:rsid w:val="00AE7CFC"/>
    <w:rsid w:val="00B04C2A"/>
    <w:rsid w:val="00B14E63"/>
    <w:rsid w:val="00B21D5C"/>
    <w:rsid w:val="00B518A5"/>
    <w:rsid w:val="00B610CD"/>
    <w:rsid w:val="00B65BA9"/>
    <w:rsid w:val="00BB064A"/>
    <w:rsid w:val="00BB5FB8"/>
    <w:rsid w:val="00BC409B"/>
    <w:rsid w:val="00C2402C"/>
    <w:rsid w:val="00C84FF9"/>
    <w:rsid w:val="00C930BC"/>
    <w:rsid w:val="00CA6CDE"/>
    <w:rsid w:val="00D36947"/>
    <w:rsid w:val="00D36B5A"/>
    <w:rsid w:val="00DB4CAA"/>
    <w:rsid w:val="00E478AB"/>
    <w:rsid w:val="00E70F2D"/>
    <w:rsid w:val="00E814E7"/>
    <w:rsid w:val="00EA2A36"/>
    <w:rsid w:val="00ED446D"/>
    <w:rsid w:val="00F2118F"/>
    <w:rsid w:val="00F6481E"/>
    <w:rsid w:val="00F7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B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36EF4"/>
    <w:pPr>
      <w:keepNext/>
      <w:spacing w:line="440" w:lineRule="exact"/>
      <w:outlineLvl w:val="0"/>
    </w:pPr>
    <w:rPr>
      <w:rFonts w:ascii="Arial" w:hAnsi="Arial"/>
      <w:b/>
      <w:color w:val="00000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036EF4"/>
    <w:pPr>
      <w:keepNext/>
      <w:spacing w:line="320" w:lineRule="exact"/>
      <w:outlineLvl w:val="1"/>
    </w:pPr>
    <w:rPr>
      <w:rFonts w:ascii="Arial" w:hAnsi="Arial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0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330B4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B610C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610CD"/>
    <w:rPr>
      <w:rFonts w:ascii="Courier New" w:hAnsi="Courier New"/>
      <w:lang w:eastAsia="en-US"/>
    </w:rPr>
  </w:style>
  <w:style w:type="paragraph" w:styleId="ListParagraph">
    <w:name w:val="List Paragraph"/>
    <w:basedOn w:val="Normal"/>
    <w:uiPriority w:val="34"/>
    <w:qFormat/>
    <w:rsid w:val="001F0A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036EF4"/>
    <w:rPr>
      <w:rFonts w:ascii="Arial" w:hAnsi="Arial"/>
      <w:b/>
      <w:color w:val="000000"/>
      <w:sz w:val="40"/>
      <w:lang w:eastAsia="en-US"/>
    </w:rPr>
  </w:style>
  <w:style w:type="character" w:customStyle="1" w:styleId="Heading2Char">
    <w:name w:val="Heading 2 Char"/>
    <w:link w:val="Heading2"/>
    <w:rsid w:val="00036EF4"/>
    <w:rPr>
      <w:rFonts w:ascii="Arial" w:hAnsi="Arial"/>
      <w:b/>
      <w:color w:val="000000"/>
      <w:sz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6EF4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C77F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3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4FF9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C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7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8" ma:contentTypeDescription="Create a new document." ma:contentTypeScope="" ma:versionID="1551257536ff6e90bfd85e90231d208f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04f51e99516acdec2f245410dc9349b5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Props1.xml><?xml version="1.0" encoding="utf-8"?>
<ds:datastoreItem xmlns:ds="http://schemas.openxmlformats.org/officeDocument/2006/customXml" ds:itemID="{F890CB8E-0F10-462C-AF3A-2E693BF64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86DC1-DFF1-466A-8B88-90F17B9ED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D60431-2465-4F60-A15B-76028495A176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IT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Complaints Policy</dc:title>
  <dc:creator>Chris Eatwell</dc:creator>
  <cp:lastModifiedBy>User</cp:lastModifiedBy>
  <cp:revision>5</cp:revision>
  <cp:lastPrinted>2010-01-28T13:18:00Z</cp:lastPrinted>
  <dcterms:created xsi:type="dcterms:W3CDTF">2024-03-10T17:09:00Z</dcterms:created>
  <dcterms:modified xsi:type="dcterms:W3CDTF">2024-03-11T11:43:00Z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MediaServiceImageTags">
    <vt:lpwstr/>
  </property>
</Properties>
</file>